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6AFF" w:rsidRDefault="00A56AFF" w:rsidP="00A56AFF">
      <w:pPr>
        <w:spacing w:line="580" w:lineRule="exact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附件</w:t>
      </w:r>
      <w:r>
        <w:rPr>
          <w:rFonts w:ascii="Times New Roman" w:eastAsia="黑体" w:hAnsi="Times New Roman" w:hint="eastAsia"/>
          <w:sz w:val="32"/>
          <w:szCs w:val="32"/>
        </w:rPr>
        <w:t>3</w:t>
      </w:r>
    </w:p>
    <w:p w:rsidR="00A56AFF" w:rsidRDefault="00A56AFF" w:rsidP="00A56AFF">
      <w:pPr>
        <w:spacing w:line="70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/>
          <w:sz w:val="44"/>
          <w:szCs w:val="44"/>
        </w:rPr>
        <w:t>常州市医疗保障</w:t>
      </w:r>
      <w:r>
        <w:rPr>
          <w:rFonts w:ascii="Times New Roman" w:eastAsia="方正小标宋简体" w:hAnsi="Times New Roman"/>
          <w:sz w:val="44"/>
          <w:szCs w:val="44"/>
        </w:rPr>
        <w:t>Ⅲ</w:t>
      </w:r>
      <w:r>
        <w:rPr>
          <w:rFonts w:ascii="Times New Roman" w:eastAsia="方正小标宋简体" w:hAnsi="Times New Roman"/>
          <w:sz w:val="44"/>
          <w:szCs w:val="44"/>
        </w:rPr>
        <w:t>类药店申请表</w:t>
      </w:r>
    </w:p>
    <w:tbl>
      <w:tblPr>
        <w:tblW w:w="5192" w:type="pct"/>
        <w:jc w:val="center"/>
        <w:tblLayout w:type="fixed"/>
        <w:tblLook w:val="04A0"/>
      </w:tblPr>
      <w:tblGrid>
        <w:gridCol w:w="2369"/>
        <w:gridCol w:w="1633"/>
        <w:gridCol w:w="2663"/>
        <w:gridCol w:w="2184"/>
      </w:tblGrid>
      <w:tr w:rsidR="00A56AFF" w:rsidTr="0003404B">
        <w:trPr>
          <w:trHeight w:val="409"/>
          <w:jc w:val="center"/>
        </w:trPr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AFF" w:rsidRDefault="00A56AFF" w:rsidP="0003404B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定点零售药店名称</w:t>
            </w:r>
          </w:p>
        </w:tc>
        <w:tc>
          <w:tcPr>
            <w:tcW w:w="68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AFF" w:rsidRDefault="00A56AFF" w:rsidP="0003404B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A56AFF" w:rsidTr="0003404B">
        <w:trPr>
          <w:trHeight w:val="473"/>
          <w:jc w:val="center"/>
        </w:trPr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AFF" w:rsidRDefault="00A56AFF" w:rsidP="0003404B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定点零售药店编码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AFF" w:rsidRDefault="00A56AFF" w:rsidP="0003404B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AFF" w:rsidRDefault="00A56AFF" w:rsidP="0003404B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所属行政区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AFF" w:rsidRDefault="00A56AFF" w:rsidP="0003404B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A56AFF" w:rsidTr="0003404B">
        <w:trPr>
          <w:trHeight w:val="396"/>
          <w:jc w:val="center"/>
        </w:trPr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AFF" w:rsidRDefault="00A56AFF" w:rsidP="0003404B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药店地址</w:t>
            </w:r>
          </w:p>
        </w:tc>
        <w:tc>
          <w:tcPr>
            <w:tcW w:w="68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AFF" w:rsidRDefault="00A56AFF" w:rsidP="0003404B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A56AFF" w:rsidTr="0003404B">
        <w:trPr>
          <w:trHeight w:val="740"/>
          <w:jc w:val="center"/>
        </w:trPr>
        <w:tc>
          <w:tcPr>
            <w:tcW w:w="2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AFF" w:rsidRDefault="00A56AFF" w:rsidP="0003404B">
            <w:pPr>
              <w:widowControl/>
              <w:spacing w:line="3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药店（或企业）法定代表人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AFF" w:rsidRDefault="00A56AFF" w:rsidP="0003404B">
            <w:pPr>
              <w:widowControl/>
              <w:spacing w:line="3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AFF" w:rsidRDefault="00A56AFF" w:rsidP="0003404B">
            <w:pPr>
              <w:widowControl/>
              <w:spacing w:line="3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法定代表人证件号</w:t>
            </w:r>
          </w:p>
        </w:tc>
        <w:tc>
          <w:tcPr>
            <w:tcW w:w="2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AFF" w:rsidRDefault="00A56AFF" w:rsidP="0003404B">
            <w:pPr>
              <w:widowControl/>
              <w:spacing w:line="3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A56AFF" w:rsidTr="0003404B">
        <w:trPr>
          <w:trHeight w:val="567"/>
          <w:jc w:val="center"/>
        </w:trPr>
        <w:tc>
          <w:tcPr>
            <w:tcW w:w="2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AFF" w:rsidRDefault="00A56AFF" w:rsidP="0003404B">
            <w:pPr>
              <w:widowControl/>
              <w:spacing w:line="3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药品连锁零售（批发）企业名称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AFF" w:rsidRDefault="00A56AFF" w:rsidP="0003404B">
            <w:pPr>
              <w:widowControl/>
              <w:spacing w:line="3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AFF" w:rsidRDefault="00A56AFF" w:rsidP="0003404B">
            <w:pPr>
              <w:widowControl/>
              <w:spacing w:line="3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医保协议签订时间</w:t>
            </w:r>
          </w:p>
        </w:tc>
        <w:tc>
          <w:tcPr>
            <w:tcW w:w="23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AFF" w:rsidRDefault="00A56AFF" w:rsidP="0003404B">
            <w:pPr>
              <w:widowControl/>
              <w:spacing w:line="340" w:lineRule="exact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A56AFF" w:rsidTr="0003404B">
        <w:trPr>
          <w:trHeight w:val="455"/>
          <w:jc w:val="center"/>
        </w:trPr>
        <w:tc>
          <w:tcPr>
            <w:tcW w:w="2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AFF" w:rsidRDefault="00A56AFF" w:rsidP="0003404B">
            <w:pPr>
              <w:widowControl/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统一社会信用代码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AFF" w:rsidRDefault="00A56AFF" w:rsidP="0003404B">
            <w:pPr>
              <w:widowControl/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AFF" w:rsidRDefault="00A56AFF" w:rsidP="0003404B">
            <w:pPr>
              <w:widowControl/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药品经营许可证号</w:t>
            </w:r>
          </w:p>
        </w:tc>
        <w:tc>
          <w:tcPr>
            <w:tcW w:w="2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AFF" w:rsidRDefault="00A56AFF" w:rsidP="0003404B">
            <w:pPr>
              <w:widowControl/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A56AFF" w:rsidTr="0003404B">
        <w:trPr>
          <w:trHeight w:val="334"/>
          <w:jc w:val="center"/>
        </w:trPr>
        <w:tc>
          <w:tcPr>
            <w:tcW w:w="2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AFF" w:rsidRDefault="00A56AFF" w:rsidP="0003404B">
            <w:pPr>
              <w:widowControl/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药店医保负责人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AFF" w:rsidRDefault="00A56AFF" w:rsidP="0003404B">
            <w:pPr>
              <w:widowControl/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AFF" w:rsidRDefault="00A56AFF" w:rsidP="0003404B">
            <w:pPr>
              <w:widowControl/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联系电话（手机）</w:t>
            </w:r>
          </w:p>
        </w:tc>
        <w:tc>
          <w:tcPr>
            <w:tcW w:w="2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AFF" w:rsidRDefault="00A56AFF" w:rsidP="0003404B">
            <w:pPr>
              <w:widowControl/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A56AFF" w:rsidTr="0003404B">
        <w:trPr>
          <w:trHeight w:val="537"/>
          <w:jc w:val="center"/>
        </w:trPr>
        <w:tc>
          <w:tcPr>
            <w:tcW w:w="2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AFF" w:rsidRDefault="00A56AFF" w:rsidP="0003404B">
            <w:pPr>
              <w:widowControl/>
              <w:spacing w:line="3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药品经营面积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AFF" w:rsidRDefault="00A56AFF" w:rsidP="0003404B">
            <w:pPr>
              <w:widowControl/>
              <w:spacing w:line="3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AFF" w:rsidRDefault="00A56AFF" w:rsidP="0003404B">
            <w:pPr>
              <w:widowControl/>
              <w:spacing w:line="3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双通道药品购药接待服务区面积</w:t>
            </w:r>
          </w:p>
        </w:tc>
        <w:tc>
          <w:tcPr>
            <w:tcW w:w="2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AFF" w:rsidRDefault="00A56AFF" w:rsidP="0003404B">
            <w:pPr>
              <w:widowControl/>
              <w:spacing w:line="3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A56AFF" w:rsidTr="0003404B">
        <w:trPr>
          <w:trHeight w:val="567"/>
          <w:jc w:val="center"/>
        </w:trPr>
        <w:tc>
          <w:tcPr>
            <w:tcW w:w="2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AFF" w:rsidRDefault="00A56AFF" w:rsidP="0003404B">
            <w:pPr>
              <w:widowControl/>
              <w:spacing w:line="3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西药、中成药</w:t>
            </w:r>
          </w:p>
          <w:p w:rsidR="00A56AFF" w:rsidRDefault="00A56AFF" w:rsidP="0003404B">
            <w:pPr>
              <w:widowControl/>
              <w:spacing w:line="3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经营品种数量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AFF" w:rsidRDefault="00A56AFF" w:rsidP="0003404B">
            <w:pPr>
              <w:widowControl/>
              <w:spacing w:line="3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AFF" w:rsidRDefault="00A56AFF" w:rsidP="0003404B">
            <w:pPr>
              <w:widowControl/>
              <w:spacing w:line="3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医保范围内</w:t>
            </w:r>
          </w:p>
          <w:p w:rsidR="00A56AFF" w:rsidRDefault="00A56AFF" w:rsidP="0003404B">
            <w:pPr>
              <w:widowControl/>
              <w:spacing w:line="3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药品数量</w:t>
            </w:r>
          </w:p>
        </w:tc>
        <w:tc>
          <w:tcPr>
            <w:tcW w:w="2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AFF" w:rsidRDefault="00A56AFF" w:rsidP="0003404B">
            <w:pPr>
              <w:widowControl/>
              <w:spacing w:line="3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A56AFF" w:rsidTr="0003404B">
        <w:trPr>
          <w:trHeight w:val="750"/>
          <w:jc w:val="center"/>
        </w:trPr>
        <w:tc>
          <w:tcPr>
            <w:tcW w:w="2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AFF" w:rsidRDefault="00A56AFF" w:rsidP="0003404B">
            <w:pPr>
              <w:widowControl/>
              <w:spacing w:line="3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门慢药品品种数量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AFF" w:rsidRDefault="00A56AFF" w:rsidP="0003404B">
            <w:pPr>
              <w:widowControl/>
              <w:spacing w:line="3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AFF" w:rsidRDefault="00A56AFF" w:rsidP="0003404B">
            <w:pPr>
              <w:widowControl/>
              <w:spacing w:line="3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特定病药品及双通道药品品种数量</w:t>
            </w:r>
          </w:p>
        </w:tc>
        <w:tc>
          <w:tcPr>
            <w:tcW w:w="2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AFF" w:rsidRDefault="00A56AFF" w:rsidP="0003404B">
            <w:pPr>
              <w:widowControl/>
              <w:spacing w:line="34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A56AFF" w:rsidTr="0003404B">
        <w:trPr>
          <w:trHeight w:val="480"/>
          <w:jc w:val="center"/>
        </w:trPr>
        <w:tc>
          <w:tcPr>
            <w:tcW w:w="2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AFF" w:rsidRDefault="00A56AFF" w:rsidP="0003404B">
            <w:pPr>
              <w:widowControl/>
              <w:spacing w:line="38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冷链储存设备名称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AFF" w:rsidRDefault="00A56AFF" w:rsidP="0003404B">
            <w:pPr>
              <w:widowControl/>
              <w:spacing w:line="38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AFF" w:rsidRDefault="00A56AFF" w:rsidP="0003404B">
            <w:pPr>
              <w:widowControl/>
              <w:spacing w:line="38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冷链储存设备型号</w:t>
            </w:r>
          </w:p>
        </w:tc>
        <w:tc>
          <w:tcPr>
            <w:tcW w:w="2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AFF" w:rsidRDefault="00A56AFF" w:rsidP="0003404B">
            <w:pPr>
              <w:widowControl/>
              <w:spacing w:line="38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A56AFF" w:rsidTr="0003404B">
        <w:trPr>
          <w:trHeight w:val="502"/>
          <w:jc w:val="center"/>
        </w:trPr>
        <w:tc>
          <w:tcPr>
            <w:tcW w:w="2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AFF" w:rsidRDefault="00A56AFF" w:rsidP="0003404B">
            <w:pPr>
              <w:widowControl/>
              <w:spacing w:line="3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药师人数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56AFF" w:rsidRDefault="00A56AFF" w:rsidP="0003404B">
            <w:pPr>
              <w:widowControl/>
              <w:spacing w:line="3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AFF" w:rsidRDefault="00A56AFF" w:rsidP="0003404B">
            <w:pPr>
              <w:widowControl/>
              <w:spacing w:line="3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执业药师人数</w:t>
            </w:r>
          </w:p>
        </w:tc>
        <w:tc>
          <w:tcPr>
            <w:tcW w:w="2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6AFF" w:rsidRDefault="00A56AFF" w:rsidP="0003404B">
            <w:pPr>
              <w:widowControl/>
              <w:spacing w:line="3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A56AFF" w:rsidTr="0003404B">
        <w:trPr>
          <w:trHeight w:val="579"/>
          <w:jc w:val="center"/>
        </w:trPr>
        <w:tc>
          <w:tcPr>
            <w:tcW w:w="94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AFF" w:rsidRDefault="00A56AFF" w:rsidP="0003404B">
            <w:pPr>
              <w:spacing w:line="500" w:lineRule="exact"/>
              <w:ind w:firstLineChars="600" w:firstLine="1680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：</w:t>
            </w:r>
          </w:p>
          <w:p w:rsidR="00A56AFF" w:rsidRDefault="00A56AFF" w:rsidP="0003404B">
            <w:pPr>
              <w:spacing w:line="500" w:lineRule="exact"/>
              <w:ind w:firstLine="570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本店申请作为常州市医疗保障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Ⅲ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类药店，承诺申请所提供的材料、信息真实有效，严格按照有关规定，做好医疗保障服务工作。</w:t>
            </w:r>
          </w:p>
          <w:p w:rsidR="00A56AFF" w:rsidRDefault="00A56AFF" w:rsidP="0003404B">
            <w:pPr>
              <w:widowControl/>
              <w:spacing w:line="500" w:lineRule="exact"/>
              <w:rPr>
                <w:rFonts w:ascii="Times New Roman" w:eastAsia="仿宋_GB2312" w:hAnsi="Times New Roman"/>
                <w:sz w:val="28"/>
                <w:szCs w:val="28"/>
              </w:rPr>
            </w:pPr>
          </w:p>
          <w:p w:rsidR="00A56AFF" w:rsidRDefault="00A56AFF" w:rsidP="0003404B">
            <w:pPr>
              <w:widowControl/>
              <w:spacing w:line="500" w:lineRule="exact"/>
              <w:ind w:firstLineChars="1500" w:firstLine="4200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法人代表（负责人）签名：</w:t>
            </w:r>
          </w:p>
          <w:p w:rsidR="00A56AFF" w:rsidRPr="00A56AFF" w:rsidRDefault="00A56AFF" w:rsidP="00A56AFF">
            <w:pPr>
              <w:spacing w:line="500" w:lineRule="exact"/>
              <w:jc w:val="right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年月日</w:t>
            </w:r>
          </w:p>
          <w:p w:rsidR="00A56AFF" w:rsidRDefault="00A56AFF" w:rsidP="0003404B">
            <w:pPr>
              <w:widowControl/>
              <w:spacing w:line="500" w:lineRule="exact"/>
              <w:ind w:firstLineChars="1900" w:firstLine="5320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盖章：</w:t>
            </w:r>
          </w:p>
          <w:p w:rsidR="00A56AFF" w:rsidRDefault="00A56AFF" w:rsidP="0003404B">
            <w:pPr>
              <w:spacing w:line="500" w:lineRule="exact"/>
              <w:jc w:val="right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年月日</w:t>
            </w:r>
          </w:p>
        </w:tc>
      </w:tr>
    </w:tbl>
    <w:p w:rsidR="00D5754B" w:rsidRDefault="00D5754B"/>
    <w:sectPr w:rsidR="00D575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5754B" w:rsidRDefault="00D5754B" w:rsidP="00A56AFF">
      <w:r>
        <w:separator/>
      </w:r>
    </w:p>
  </w:endnote>
  <w:endnote w:type="continuationSeparator" w:id="1">
    <w:p w:rsidR="00D5754B" w:rsidRDefault="00D5754B" w:rsidP="00A56AF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5754B" w:rsidRDefault="00D5754B" w:rsidP="00A56AFF">
      <w:r>
        <w:separator/>
      </w:r>
    </w:p>
  </w:footnote>
  <w:footnote w:type="continuationSeparator" w:id="1">
    <w:p w:rsidR="00D5754B" w:rsidRDefault="00D5754B" w:rsidP="00A56AF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6AFF"/>
    <w:rsid w:val="00A56AFF"/>
    <w:rsid w:val="00D575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6AF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56A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56AF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56A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56AF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</Words>
  <Characters>300</Characters>
  <Application>Microsoft Office Word</Application>
  <DocSecurity>0</DocSecurity>
  <Lines>2</Lines>
  <Paragraphs>1</Paragraphs>
  <ScaleCrop>false</ScaleCrop>
  <Company>Microsoft</Company>
  <LinksUpToDate>false</LinksUpToDate>
  <CharactersWithSpaces>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李瑶</dc:creator>
  <cp:keywords/>
  <dc:description/>
  <cp:lastModifiedBy>李瑶</cp:lastModifiedBy>
  <cp:revision>2</cp:revision>
  <dcterms:created xsi:type="dcterms:W3CDTF">2021-08-27T08:07:00Z</dcterms:created>
  <dcterms:modified xsi:type="dcterms:W3CDTF">2021-08-27T08:07:00Z</dcterms:modified>
</cp:coreProperties>
</file>